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61B" w:rsidRDefault="0042761B" w:rsidP="0042761B">
      <w:pPr>
        <w:spacing w:line="240" w:lineRule="auto"/>
        <w:jc w:val="center"/>
        <w:rPr>
          <w:rStyle w:val="enn"/>
          <w:b/>
        </w:rPr>
      </w:pPr>
      <w:r w:rsidRPr="0042761B">
        <w:rPr>
          <w:rStyle w:val="enn"/>
          <w:b/>
        </w:rPr>
        <w:t xml:space="preserve">Η Καρδιαγγειακή Νόσος και ο Σακχαρώδης Διαβήτης στην Ελλάδα: Προκλήσεις </w:t>
      </w:r>
    </w:p>
    <w:p w:rsidR="0042761B" w:rsidRPr="0042761B" w:rsidRDefault="0042761B" w:rsidP="0042761B">
      <w:pPr>
        <w:spacing w:line="240" w:lineRule="auto"/>
        <w:jc w:val="center"/>
        <w:rPr>
          <w:rStyle w:val="enn"/>
          <w:b/>
        </w:rPr>
      </w:pPr>
      <w:bookmarkStart w:id="0" w:name="_GoBack"/>
      <w:bookmarkEnd w:id="0"/>
      <w:r w:rsidRPr="0042761B">
        <w:rPr>
          <w:rStyle w:val="enn"/>
          <w:b/>
        </w:rPr>
        <w:t xml:space="preserve">και Μέσα Πρόληψης, το έργο </w:t>
      </w:r>
      <w:proofErr w:type="spellStart"/>
      <w:r w:rsidRPr="0042761B">
        <w:rPr>
          <w:rStyle w:val="enn"/>
          <w:b/>
        </w:rPr>
        <w:t>Preact</w:t>
      </w:r>
      <w:proofErr w:type="spellEnd"/>
    </w:p>
    <w:p w:rsidR="0042761B" w:rsidRDefault="0042761B" w:rsidP="0095330E">
      <w:pPr>
        <w:spacing w:line="240" w:lineRule="auto"/>
        <w:rPr>
          <w:rFonts w:ascii="Calibri" w:eastAsia="Times New Roman" w:hAnsi="Calibri" w:cs="Calibri"/>
          <w:color w:val="000000"/>
          <w:sz w:val="24"/>
          <w:szCs w:val="24"/>
          <w:lang w:eastAsia="el-GR"/>
        </w:rPr>
      </w:pPr>
    </w:p>
    <w:p w:rsidR="0095330E" w:rsidRPr="0095330E" w:rsidRDefault="0095330E" w:rsidP="0095330E">
      <w:pPr>
        <w:spacing w:line="240" w:lineRule="auto"/>
        <w:rPr>
          <w:rFonts w:ascii="Calibri" w:eastAsia="Times New Roman" w:hAnsi="Calibri" w:cs="Calibri"/>
          <w:color w:val="000000"/>
          <w:sz w:val="24"/>
          <w:szCs w:val="24"/>
          <w:lang w:eastAsia="el-GR"/>
        </w:rPr>
      </w:pPr>
      <w:r w:rsidRPr="0095330E">
        <w:rPr>
          <w:rFonts w:ascii="Calibri" w:eastAsia="Times New Roman" w:hAnsi="Calibri" w:cs="Calibri"/>
          <w:color w:val="000000"/>
          <w:sz w:val="24"/>
          <w:szCs w:val="24"/>
          <w:lang w:eastAsia="el-GR"/>
        </w:rPr>
        <w:t>Με ιδιαίτερη χαρά σας προσκαλούμε σε μια ενδιαφέρουσα ενημερωτική εκδήλωση που διοργανώνουμε με θέμα:</w:t>
      </w:r>
    </w:p>
    <w:p w:rsidR="0095330E" w:rsidRPr="0095330E" w:rsidRDefault="0095330E" w:rsidP="0095330E">
      <w:pPr>
        <w:spacing w:line="240" w:lineRule="auto"/>
        <w:rPr>
          <w:rFonts w:ascii="Calibri" w:eastAsia="Times New Roman" w:hAnsi="Calibri" w:cs="Calibri"/>
          <w:color w:val="000000"/>
          <w:sz w:val="24"/>
          <w:szCs w:val="24"/>
          <w:lang w:eastAsia="el-GR"/>
        </w:rPr>
      </w:pPr>
      <w:r w:rsidRPr="0095330E">
        <w:rPr>
          <w:rFonts w:ascii="Calibri" w:eastAsia="Times New Roman" w:hAnsi="Calibri" w:cs="Calibri"/>
          <w:b/>
          <w:bCs/>
          <w:color w:val="000000"/>
          <w:sz w:val="24"/>
          <w:szCs w:val="24"/>
          <w:lang w:eastAsia="el-GR"/>
        </w:rPr>
        <w:t>«Η Καρδιαγγειακή Νόσος και ο Σακχαρώδης Διαβήτης στην Ελλάδα: Προκλήσεις και Μέσα Πρόληψης»</w:t>
      </w:r>
    </w:p>
    <w:p w:rsidR="0095330E" w:rsidRPr="0095330E" w:rsidRDefault="0095330E" w:rsidP="0095330E">
      <w:pPr>
        <w:spacing w:line="240" w:lineRule="auto"/>
        <w:rPr>
          <w:rFonts w:ascii="Calibri" w:eastAsia="Times New Roman" w:hAnsi="Calibri" w:cs="Calibri"/>
          <w:color w:val="000000"/>
          <w:sz w:val="24"/>
          <w:szCs w:val="24"/>
          <w:lang w:eastAsia="el-GR"/>
        </w:rPr>
      </w:pPr>
      <w:r w:rsidRPr="0095330E">
        <w:rPr>
          <w:rFonts w:ascii="Calibri" w:eastAsia="Times New Roman" w:hAnsi="Calibri" w:cs="Calibri"/>
          <w:color w:val="000000"/>
          <w:sz w:val="24"/>
          <w:szCs w:val="24"/>
          <w:lang w:eastAsia="el-GR"/>
        </w:rPr>
        <w:t>Η εκδήλωση θα πραγματοποιηθεί:</w:t>
      </w:r>
      <w:r w:rsidRPr="0095330E">
        <w:rPr>
          <w:rFonts w:ascii="Calibri" w:eastAsia="Times New Roman" w:hAnsi="Calibri" w:cs="Calibri"/>
          <w:color w:val="000000"/>
          <w:sz w:val="24"/>
          <w:szCs w:val="24"/>
          <w:lang w:eastAsia="el-GR"/>
        </w:rPr>
        <w:br/>
      </w:r>
      <w:r w:rsidRPr="0095330E">
        <w:rPr>
          <w:rFonts w:ascii="Segoe UI Emoji" w:eastAsia="Times New Roman" w:hAnsi="Segoe UI Emoji" w:cs="Segoe UI Emoji"/>
          <w:color w:val="000000"/>
          <w:sz w:val="24"/>
          <w:szCs w:val="24"/>
          <w:lang w:eastAsia="el-GR"/>
        </w:rPr>
        <w:t>🗓</w:t>
      </w:r>
      <w:r w:rsidRPr="0095330E">
        <w:rPr>
          <w:rFonts w:ascii="Calibri" w:eastAsia="Times New Roman" w:hAnsi="Calibri" w:cs="Calibri"/>
          <w:color w:val="000000"/>
          <w:sz w:val="24"/>
          <w:szCs w:val="24"/>
          <w:lang w:eastAsia="el-GR"/>
        </w:rPr>
        <w:t xml:space="preserve"> </w:t>
      </w:r>
      <w:r w:rsidRPr="0095330E">
        <w:rPr>
          <w:rFonts w:ascii="Calibri" w:eastAsia="Times New Roman" w:hAnsi="Calibri" w:cs="Calibri"/>
          <w:b/>
          <w:bCs/>
          <w:color w:val="000000"/>
          <w:sz w:val="24"/>
          <w:szCs w:val="24"/>
          <w:lang w:eastAsia="el-GR"/>
        </w:rPr>
        <w:t>Ημερομηνία:</w:t>
      </w:r>
      <w:r w:rsidRPr="0095330E">
        <w:rPr>
          <w:rFonts w:ascii="Calibri" w:eastAsia="Times New Roman" w:hAnsi="Calibri" w:cs="Calibri"/>
          <w:color w:val="000000"/>
          <w:sz w:val="24"/>
          <w:szCs w:val="24"/>
          <w:lang w:eastAsia="el-GR"/>
        </w:rPr>
        <w:t> 28 Φεβρουαρίου</w:t>
      </w:r>
      <w:r w:rsidRPr="0095330E">
        <w:rPr>
          <w:rFonts w:ascii="Calibri" w:eastAsia="Times New Roman" w:hAnsi="Calibri" w:cs="Calibri"/>
          <w:color w:val="000000"/>
          <w:sz w:val="24"/>
          <w:szCs w:val="24"/>
          <w:lang w:eastAsia="el-GR"/>
        </w:rPr>
        <w:br/>
      </w:r>
      <w:r w:rsidRPr="0095330E">
        <w:rPr>
          <w:rFonts w:ascii="Segoe UI Emoji" w:eastAsia="Times New Roman" w:hAnsi="Segoe UI Emoji" w:cs="Segoe UI Emoji"/>
          <w:color w:val="000000"/>
          <w:sz w:val="24"/>
          <w:szCs w:val="24"/>
          <w:lang w:eastAsia="el-GR"/>
        </w:rPr>
        <w:t>🕒</w:t>
      </w:r>
      <w:r w:rsidRPr="0095330E">
        <w:rPr>
          <w:rFonts w:ascii="Calibri" w:eastAsia="Times New Roman" w:hAnsi="Calibri" w:cs="Calibri"/>
          <w:color w:val="000000"/>
          <w:sz w:val="24"/>
          <w:szCs w:val="24"/>
          <w:lang w:eastAsia="el-GR"/>
        </w:rPr>
        <w:t xml:space="preserve"> </w:t>
      </w:r>
      <w:r w:rsidRPr="0095330E">
        <w:rPr>
          <w:rFonts w:ascii="Calibri" w:eastAsia="Times New Roman" w:hAnsi="Calibri" w:cs="Calibri"/>
          <w:b/>
          <w:bCs/>
          <w:color w:val="000000"/>
          <w:sz w:val="24"/>
          <w:szCs w:val="24"/>
          <w:lang w:eastAsia="el-GR"/>
        </w:rPr>
        <w:t>Ώρα:</w:t>
      </w:r>
      <w:r w:rsidRPr="0095330E">
        <w:rPr>
          <w:rFonts w:ascii="Calibri" w:eastAsia="Times New Roman" w:hAnsi="Calibri" w:cs="Calibri"/>
          <w:color w:val="000000"/>
          <w:sz w:val="24"/>
          <w:szCs w:val="24"/>
          <w:lang w:eastAsia="el-GR"/>
        </w:rPr>
        <w:t> 9:30 π.μ.</w:t>
      </w:r>
      <w:r w:rsidRPr="0095330E">
        <w:rPr>
          <w:rFonts w:ascii="Calibri" w:eastAsia="Times New Roman" w:hAnsi="Calibri" w:cs="Calibri"/>
          <w:color w:val="000000"/>
          <w:sz w:val="24"/>
          <w:szCs w:val="24"/>
          <w:lang w:eastAsia="el-GR"/>
        </w:rPr>
        <w:br/>
      </w:r>
      <w:r w:rsidRPr="0095330E">
        <w:rPr>
          <w:rFonts w:ascii="Segoe UI Emoji" w:eastAsia="Times New Roman" w:hAnsi="Segoe UI Emoji" w:cs="Segoe UI Emoji"/>
          <w:color w:val="000000"/>
          <w:sz w:val="24"/>
          <w:szCs w:val="24"/>
          <w:lang w:eastAsia="el-GR"/>
        </w:rPr>
        <w:t>📍</w:t>
      </w:r>
      <w:r w:rsidRPr="0095330E">
        <w:rPr>
          <w:rFonts w:ascii="Calibri" w:eastAsia="Times New Roman" w:hAnsi="Calibri" w:cs="Calibri"/>
          <w:color w:val="000000"/>
          <w:sz w:val="24"/>
          <w:szCs w:val="24"/>
          <w:lang w:eastAsia="el-GR"/>
        </w:rPr>
        <w:t xml:space="preserve"> </w:t>
      </w:r>
      <w:r w:rsidRPr="0095330E">
        <w:rPr>
          <w:rFonts w:ascii="Calibri" w:eastAsia="Times New Roman" w:hAnsi="Calibri" w:cs="Calibri"/>
          <w:b/>
          <w:bCs/>
          <w:color w:val="000000"/>
          <w:sz w:val="24"/>
          <w:szCs w:val="24"/>
          <w:lang w:eastAsia="el-GR"/>
        </w:rPr>
        <w:t>Χώρος:</w:t>
      </w:r>
      <w:r w:rsidRPr="0095330E">
        <w:rPr>
          <w:rFonts w:ascii="Calibri" w:eastAsia="Times New Roman" w:hAnsi="Calibri" w:cs="Calibri"/>
          <w:color w:val="000000"/>
          <w:sz w:val="24"/>
          <w:szCs w:val="24"/>
          <w:lang w:eastAsia="el-GR"/>
        </w:rPr>
        <w:t> Αμφιθέατρο Άλσους Αιγάλεω</w:t>
      </w:r>
    </w:p>
    <w:p w:rsidR="0095330E" w:rsidRPr="0095330E" w:rsidRDefault="0095330E" w:rsidP="0095330E">
      <w:pPr>
        <w:spacing w:line="240" w:lineRule="auto"/>
        <w:rPr>
          <w:rFonts w:ascii="Calibri" w:eastAsia="Times New Roman" w:hAnsi="Calibri" w:cs="Calibri"/>
          <w:color w:val="000000"/>
          <w:sz w:val="24"/>
          <w:szCs w:val="24"/>
          <w:lang w:eastAsia="el-GR"/>
        </w:rPr>
      </w:pPr>
      <w:r w:rsidRPr="0095330E">
        <w:rPr>
          <w:rFonts w:ascii="Calibri" w:eastAsia="Times New Roman" w:hAnsi="Calibri" w:cs="Calibri"/>
          <w:color w:val="000000"/>
          <w:sz w:val="24"/>
          <w:szCs w:val="24"/>
          <w:lang w:eastAsia="el-GR"/>
        </w:rPr>
        <w:t>Σκοπός της εκδήλωσης είναι να αναδείξουμε τις προκλήσεις που συνδέονται με την καρδιαγγειακή νόσο και τον σακχαρώδη διαβήτη, τις επιπτώσεις τους στην ελληνική κοινωνία, καθώς και τις στρατηγικές πρόληψης που μπορούν να εφαρμοστούν από το ευρύ κοινό και τους επαγγελματίες υγείας.</w:t>
      </w:r>
    </w:p>
    <w:p w:rsidR="0095330E" w:rsidRPr="0095330E" w:rsidRDefault="0095330E" w:rsidP="0095330E">
      <w:pPr>
        <w:spacing w:line="240" w:lineRule="auto"/>
        <w:rPr>
          <w:rFonts w:ascii="Calibri" w:eastAsia="Times New Roman" w:hAnsi="Calibri" w:cs="Calibri"/>
          <w:color w:val="000000"/>
          <w:sz w:val="24"/>
          <w:szCs w:val="24"/>
          <w:lang w:eastAsia="el-GR"/>
        </w:rPr>
      </w:pPr>
      <w:r w:rsidRPr="0095330E">
        <w:rPr>
          <w:rFonts w:ascii="Calibri" w:eastAsia="Times New Roman" w:hAnsi="Calibri" w:cs="Calibri"/>
          <w:color w:val="000000"/>
          <w:sz w:val="24"/>
          <w:szCs w:val="24"/>
          <w:lang w:eastAsia="el-GR"/>
        </w:rPr>
        <w:t>Η εκδήλωση απευθύνεται στους φοιτητές της Σχολής Επιστημών Υγείας, με στόχο να ενισχύσει την κατανόησή σας για την πρόληψη και τη διαχείριση αυτών των κρίσιμων θεμάτων.</w:t>
      </w:r>
    </w:p>
    <w:p w:rsidR="0095330E" w:rsidRPr="0095330E" w:rsidRDefault="0095330E" w:rsidP="0095330E">
      <w:pPr>
        <w:spacing w:line="240" w:lineRule="auto"/>
        <w:rPr>
          <w:rFonts w:ascii="Calibri" w:eastAsia="Times New Roman" w:hAnsi="Calibri" w:cs="Calibri"/>
          <w:color w:val="000000"/>
          <w:sz w:val="24"/>
          <w:szCs w:val="24"/>
          <w:lang w:eastAsia="el-GR"/>
        </w:rPr>
      </w:pPr>
      <w:r w:rsidRPr="0095330E">
        <w:rPr>
          <w:rFonts w:ascii="Calibri" w:eastAsia="Times New Roman" w:hAnsi="Calibri" w:cs="Calibri"/>
          <w:color w:val="000000"/>
          <w:sz w:val="24"/>
          <w:szCs w:val="24"/>
          <w:lang w:eastAsia="el-GR"/>
        </w:rPr>
        <w:t>Ομιλητές της εκδήλωσης θα είμαστε:</w:t>
      </w:r>
    </w:p>
    <w:p w:rsidR="0095330E" w:rsidRPr="0095330E" w:rsidRDefault="0095330E" w:rsidP="0095330E">
      <w:pPr>
        <w:numPr>
          <w:ilvl w:val="0"/>
          <w:numId w:val="1"/>
        </w:numPr>
        <w:spacing w:before="100" w:beforeAutospacing="1" w:after="100" w:afterAutospacing="1" w:line="240" w:lineRule="auto"/>
        <w:rPr>
          <w:rFonts w:ascii="Calibri" w:eastAsia="Times New Roman" w:hAnsi="Calibri" w:cs="Calibri"/>
          <w:color w:val="000000"/>
          <w:sz w:val="24"/>
          <w:szCs w:val="24"/>
          <w:lang w:eastAsia="el-GR"/>
        </w:rPr>
      </w:pPr>
      <w:proofErr w:type="spellStart"/>
      <w:r w:rsidRPr="0095330E">
        <w:rPr>
          <w:rFonts w:ascii="Calibri" w:eastAsia="Times New Roman" w:hAnsi="Calibri" w:cs="Calibri"/>
          <w:b/>
          <w:bCs/>
          <w:color w:val="000000"/>
          <w:sz w:val="24"/>
          <w:szCs w:val="24"/>
          <w:lang w:eastAsia="el-GR"/>
        </w:rPr>
        <w:t>Καθ</w:t>
      </w:r>
      <w:proofErr w:type="spellEnd"/>
      <w:r w:rsidRPr="0095330E">
        <w:rPr>
          <w:rFonts w:ascii="Calibri" w:eastAsia="Times New Roman" w:hAnsi="Calibri" w:cs="Calibri"/>
          <w:b/>
          <w:bCs/>
          <w:color w:val="000000"/>
          <w:sz w:val="24"/>
          <w:szCs w:val="24"/>
          <w:lang w:eastAsia="el-GR"/>
        </w:rPr>
        <w:t>. Θεόδωρος Ξάνθος</w:t>
      </w:r>
      <w:r w:rsidRPr="0095330E">
        <w:rPr>
          <w:rFonts w:ascii="Calibri" w:eastAsia="Times New Roman" w:hAnsi="Calibri" w:cs="Calibri"/>
          <w:color w:val="000000"/>
          <w:sz w:val="24"/>
          <w:szCs w:val="24"/>
          <w:lang w:eastAsia="el-GR"/>
        </w:rPr>
        <w:t>, Αντιπρύτανης Διεθνών Σχέσεων &amp; Εξωστρέφειας, Πανεπιστήμιο Δυτικής Αττικής</w:t>
      </w:r>
    </w:p>
    <w:p w:rsidR="0095330E" w:rsidRPr="0095330E" w:rsidRDefault="0095330E" w:rsidP="0095330E">
      <w:pPr>
        <w:numPr>
          <w:ilvl w:val="0"/>
          <w:numId w:val="1"/>
        </w:numPr>
        <w:spacing w:before="100" w:beforeAutospacing="1" w:after="100" w:afterAutospacing="1" w:line="240" w:lineRule="auto"/>
        <w:rPr>
          <w:rFonts w:ascii="Calibri" w:eastAsia="Times New Roman" w:hAnsi="Calibri" w:cs="Calibri"/>
          <w:color w:val="000000"/>
          <w:sz w:val="24"/>
          <w:szCs w:val="24"/>
          <w:lang w:eastAsia="el-GR"/>
        </w:rPr>
      </w:pPr>
      <w:proofErr w:type="spellStart"/>
      <w:r w:rsidRPr="0095330E">
        <w:rPr>
          <w:rFonts w:ascii="Calibri" w:eastAsia="Times New Roman" w:hAnsi="Calibri" w:cs="Calibri"/>
          <w:b/>
          <w:bCs/>
          <w:color w:val="000000"/>
          <w:sz w:val="24"/>
          <w:szCs w:val="24"/>
          <w:lang w:eastAsia="el-GR"/>
        </w:rPr>
        <w:t>Καθ</w:t>
      </w:r>
      <w:proofErr w:type="spellEnd"/>
      <w:r w:rsidRPr="0095330E">
        <w:rPr>
          <w:rFonts w:ascii="Calibri" w:eastAsia="Times New Roman" w:hAnsi="Calibri" w:cs="Calibri"/>
          <w:b/>
          <w:bCs/>
          <w:color w:val="000000"/>
          <w:sz w:val="24"/>
          <w:szCs w:val="24"/>
          <w:lang w:eastAsia="el-GR"/>
        </w:rPr>
        <w:t>. Ευγενία Βλάχου</w:t>
      </w:r>
      <w:r w:rsidRPr="0095330E">
        <w:rPr>
          <w:rFonts w:ascii="Calibri" w:eastAsia="Times New Roman" w:hAnsi="Calibri" w:cs="Calibri"/>
          <w:color w:val="000000"/>
          <w:sz w:val="24"/>
          <w:szCs w:val="24"/>
          <w:lang w:eastAsia="el-GR"/>
        </w:rPr>
        <w:t>, Σχολή Επιστημών Υγείας, Πανεπιστήμιο Δυτικής Αττικής</w:t>
      </w:r>
    </w:p>
    <w:p w:rsidR="0095330E" w:rsidRPr="0095330E" w:rsidRDefault="0095330E" w:rsidP="0095330E">
      <w:pPr>
        <w:spacing w:line="240" w:lineRule="auto"/>
        <w:rPr>
          <w:rFonts w:ascii="Calibri" w:eastAsia="Times New Roman" w:hAnsi="Calibri" w:cs="Calibri"/>
          <w:color w:val="000000"/>
          <w:sz w:val="24"/>
          <w:szCs w:val="24"/>
          <w:lang w:eastAsia="el-GR"/>
        </w:rPr>
      </w:pPr>
      <w:r w:rsidRPr="0095330E">
        <w:rPr>
          <w:rFonts w:ascii="Calibri" w:eastAsia="Times New Roman" w:hAnsi="Calibri" w:cs="Calibri"/>
          <w:b/>
          <w:bCs/>
          <w:color w:val="000000"/>
          <w:sz w:val="24"/>
          <w:szCs w:val="24"/>
          <w:lang w:eastAsia="el-GR"/>
        </w:rPr>
        <w:t>Σημαντική Ενημέρωση:</w:t>
      </w:r>
      <w:r w:rsidRPr="0095330E">
        <w:rPr>
          <w:rFonts w:ascii="Calibri" w:eastAsia="Times New Roman" w:hAnsi="Calibri" w:cs="Calibri"/>
          <w:color w:val="000000"/>
          <w:sz w:val="24"/>
          <w:szCs w:val="24"/>
          <w:lang w:eastAsia="el-GR"/>
        </w:rPr>
        <w:br/>
        <w:t>Στους συμμετέχοντες θα χορηγηθούν πιστοποιητικά παρακολούθησης.</w:t>
      </w:r>
    </w:p>
    <w:p w:rsidR="0095330E" w:rsidRPr="0095330E" w:rsidRDefault="0095330E" w:rsidP="0095330E">
      <w:pPr>
        <w:spacing w:line="240" w:lineRule="auto"/>
        <w:rPr>
          <w:rFonts w:ascii="Calibri" w:eastAsia="Times New Roman" w:hAnsi="Calibri" w:cs="Calibri"/>
          <w:color w:val="000000"/>
          <w:sz w:val="24"/>
          <w:szCs w:val="24"/>
          <w:lang w:eastAsia="el-GR"/>
        </w:rPr>
      </w:pPr>
      <w:r w:rsidRPr="0095330E">
        <w:rPr>
          <w:rFonts w:ascii="Calibri" w:eastAsia="Times New Roman" w:hAnsi="Calibri" w:cs="Calibri"/>
          <w:color w:val="000000"/>
          <w:sz w:val="24"/>
          <w:szCs w:val="24"/>
          <w:lang w:eastAsia="el-GR"/>
        </w:rPr>
        <w:t>Η παρουσία σας θα μας τιμήσει ιδιαίτερα και θα συμβάλει στη συζήτηση και ανταλλαγή απόψεων γύρω από τα θέματα υγείας που επηρεάζουν χιλιάδες ανθρώπους.</w:t>
      </w:r>
    </w:p>
    <w:p w:rsidR="0095330E" w:rsidRPr="0095330E" w:rsidRDefault="0095330E" w:rsidP="0095330E">
      <w:pPr>
        <w:spacing w:line="240" w:lineRule="auto"/>
        <w:rPr>
          <w:rFonts w:ascii="Calibri" w:eastAsia="Times New Roman" w:hAnsi="Calibri" w:cs="Calibri"/>
          <w:color w:val="000000"/>
          <w:sz w:val="24"/>
          <w:szCs w:val="24"/>
          <w:lang w:eastAsia="el-GR"/>
        </w:rPr>
      </w:pPr>
      <w:r w:rsidRPr="0095330E">
        <w:rPr>
          <w:rFonts w:ascii="Calibri" w:eastAsia="Times New Roman" w:hAnsi="Calibri" w:cs="Calibri"/>
          <w:color w:val="000000"/>
          <w:sz w:val="24"/>
          <w:szCs w:val="24"/>
          <w:lang w:eastAsia="el-GR"/>
        </w:rPr>
        <w:t>Με εκτίμηση,</w:t>
      </w:r>
      <w:r w:rsidRPr="0095330E">
        <w:rPr>
          <w:rFonts w:ascii="Calibri" w:eastAsia="Times New Roman" w:hAnsi="Calibri" w:cs="Calibri"/>
          <w:color w:val="000000"/>
          <w:sz w:val="24"/>
          <w:szCs w:val="24"/>
          <w:lang w:eastAsia="el-GR"/>
        </w:rPr>
        <w:br/>
      </w:r>
      <w:r w:rsidRPr="0095330E">
        <w:rPr>
          <w:rFonts w:ascii="Calibri" w:eastAsia="Times New Roman" w:hAnsi="Calibri" w:cs="Calibri"/>
          <w:b/>
          <w:bCs/>
          <w:color w:val="000000"/>
          <w:sz w:val="24"/>
          <w:szCs w:val="24"/>
          <w:lang w:eastAsia="el-GR"/>
        </w:rPr>
        <w:t>Θεόδωρος Ξάνθος</w:t>
      </w:r>
      <w:r w:rsidRPr="0095330E">
        <w:rPr>
          <w:rFonts w:ascii="Calibri" w:eastAsia="Times New Roman" w:hAnsi="Calibri" w:cs="Calibri"/>
          <w:color w:val="000000"/>
          <w:sz w:val="24"/>
          <w:szCs w:val="24"/>
          <w:lang w:eastAsia="el-GR"/>
        </w:rPr>
        <w:br/>
        <w:t>Καθηγητής Πανεπιστημίου Δυτικής Αττικής</w:t>
      </w:r>
    </w:p>
    <w:p w:rsidR="0095330E" w:rsidRPr="0095330E" w:rsidRDefault="0095330E" w:rsidP="0095330E">
      <w:pPr>
        <w:spacing w:line="240" w:lineRule="auto"/>
        <w:rPr>
          <w:rFonts w:ascii="Calibri" w:eastAsia="Times New Roman" w:hAnsi="Calibri" w:cs="Calibri"/>
          <w:color w:val="000000"/>
          <w:sz w:val="24"/>
          <w:szCs w:val="24"/>
          <w:lang w:eastAsia="el-GR"/>
        </w:rPr>
      </w:pPr>
      <w:r w:rsidRPr="0095330E">
        <w:rPr>
          <w:rFonts w:ascii="Calibri" w:eastAsia="Times New Roman" w:hAnsi="Calibri" w:cs="Calibri"/>
          <w:color w:val="000000"/>
          <w:sz w:val="24"/>
          <w:szCs w:val="24"/>
          <w:lang w:eastAsia="el-GR"/>
        </w:rPr>
        <w:br/>
      </w:r>
      <w:r w:rsidRPr="0095330E">
        <w:rPr>
          <w:rFonts w:ascii="Calibri" w:eastAsia="Times New Roman" w:hAnsi="Calibri" w:cs="Calibri"/>
          <w:b/>
          <w:bCs/>
          <w:color w:val="000000"/>
          <w:sz w:val="24"/>
          <w:szCs w:val="24"/>
          <w:lang w:eastAsia="el-GR"/>
        </w:rPr>
        <w:t>Ευγενία Βλάχου</w:t>
      </w:r>
      <w:r w:rsidRPr="0095330E">
        <w:rPr>
          <w:rFonts w:ascii="Calibri" w:eastAsia="Times New Roman" w:hAnsi="Calibri" w:cs="Calibri"/>
          <w:color w:val="000000"/>
          <w:sz w:val="24"/>
          <w:szCs w:val="24"/>
          <w:lang w:eastAsia="el-GR"/>
        </w:rPr>
        <w:br/>
        <w:t>Καθηγήτρια Σχολής Επιστημών Υγείας, Πανεπιστήμιο Δυτικής Αττικής</w:t>
      </w:r>
    </w:p>
    <w:p w:rsidR="003A66A0" w:rsidRDefault="003A66A0"/>
    <w:sectPr w:rsidR="003A66A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61860"/>
    <w:multiLevelType w:val="multilevel"/>
    <w:tmpl w:val="C59E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0E"/>
    <w:rsid w:val="003A66A0"/>
    <w:rsid w:val="0042761B"/>
    <w:rsid w:val="009533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C1C92"/>
  <w15:chartTrackingRefBased/>
  <w15:docId w15:val="{1C3ADAFA-97BF-470E-A57C-9C2F60BD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n">
    <w:name w:val="en_n"/>
    <w:basedOn w:val="a0"/>
    <w:rsid w:val="00427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905874">
      <w:bodyDiv w:val="1"/>
      <w:marLeft w:val="0"/>
      <w:marRight w:val="0"/>
      <w:marTop w:val="0"/>
      <w:marBottom w:val="0"/>
      <w:divBdr>
        <w:top w:val="none" w:sz="0" w:space="0" w:color="auto"/>
        <w:left w:val="none" w:sz="0" w:space="0" w:color="auto"/>
        <w:bottom w:val="none" w:sz="0" w:space="0" w:color="auto"/>
        <w:right w:val="none" w:sz="0" w:space="0" w:color="auto"/>
      </w:divBdr>
      <w:divsChild>
        <w:div w:id="2108033895">
          <w:marLeft w:val="0"/>
          <w:marRight w:val="0"/>
          <w:marTop w:val="240"/>
          <w:marBottom w:val="240"/>
          <w:divBdr>
            <w:top w:val="none" w:sz="0" w:space="0" w:color="auto"/>
            <w:left w:val="none" w:sz="0" w:space="0" w:color="auto"/>
            <w:bottom w:val="none" w:sz="0" w:space="0" w:color="auto"/>
            <w:right w:val="none" w:sz="0" w:space="0" w:color="auto"/>
          </w:divBdr>
        </w:div>
        <w:div w:id="156308625">
          <w:marLeft w:val="0"/>
          <w:marRight w:val="0"/>
          <w:marTop w:val="240"/>
          <w:marBottom w:val="240"/>
          <w:divBdr>
            <w:top w:val="none" w:sz="0" w:space="0" w:color="auto"/>
            <w:left w:val="none" w:sz="0" w:space="0" w:color="auto"/>
            <w:bottom w:val="none" w:sz="0" w:space="0" w:color="auto"/>
            <w:right w:val="none" w:sz="0" w:space="0" w:color="auto"/>
          </w:divBdr>
        </w:div>
        <w:div w:id="533154964">
          <w:marLeft w:val="0"/>
          <w:marRight w:val="0"/>
          <w:marTop w:val="240"/>
          <w:marBottom w:val="240"/>
          <w:divBdr>
            <w:top w:val="none" w:sz="0" w:space="0" w:color="auto"/>
            <w:left w:val="none" w:sz="0" w:space="0" w:color="auto"/>
            <w:bottom w:val="none" w:sz="0" w:space="0" w:color="auto"/>
            <w:right w:val="none" w:sz="0" w:space="0" w:color="auto"/>
          </w:divBdr>
        </w:div>
        <w:div w:id="2029718807">
          <w:marLeft w:val="0"/>
          <w:marRight w:val="0"/>
          <w:marTop w:val="240"/>
          <w:marBottom w:val="240"/>
          <w:divBdr>
            <w:top w:val="none" w:sz="0" w:space="0" w:color="auto"/>
            <w:left w:val="none" w:sz="0" w:space="0" w:color="auto"/>
            <w:bottom w:val="none" w:sz="0" w:space="0" w:color="auto"/>
            <w:right w:val="none" w:sz="0" w:space="0" w:color="auto"/>
          </w:divBdr>
        </w:div>
        <w:div w:id="1044210906">
          <w:marLeft w:val="0"/>
          <w:marRight w:val="0"/>
          <w:marTop w:val="240"/>
          <w:marBottom w:val="240"/>
          <w:divBdr>
            <w:top w:val="none" w:sz="0" w:space="0" w:color="auto"/>
            <w:left w:val="none" w:sz="0" w:space="0" w:color="auto"/>
            <w:bottom w:val="none" w:sz="0" w:space="0" w:color="auto"/>
            <w:right w:val="none" w:sz="0" w:space="0" w:color="auto"/>
          </w:divBdr>
        </w:div>
        <w:div w:id="598300026">
          <w:marLeft w:val="0"/>
          <w:marRight w:val="0"/>
          <w:marTop w:val="240"/>
          <w:marBottom w:val="240"/>
          <w:divBdr>
            <w:top w:val="none" w:sz="0" w:space="0" w:color="auto"/>
            <w:left w:val="none" w:sz="0" w:space="0" w:color="auto"/>
            <w:bottom w:val="none" w:sz="0" w:space="0" w:color="auto"/>
            <w:right w:val="none" w:sz="0" w:space="0" w:color="auto"/>
          </w:divBdr>
        </w:div>
        <w:div w:id="2146504580">
          <w:marLeft w:val="0"/>
          <w:marRight w:val="0"/>
          <w:marTop w:val="240"/>
          <w:marBottom w:val="240"/>
          <w:divBdr>
            <w:top w:val="none" w:sz="0" w:space="0" w:color="auto"/>
            <w:left w:val="none" w:sz="0" w:space="0" w:color="auto"/>
            <w:bottom w:val="none" w:sz="0" w:space="0" w:color="auto"/>
            <w:right w:val="none" w:sz="0" w:space="0" w:color="auto"/>
          </w:divBdr>
        </w:div>
        <w:div w:id="898056488">
          <w:marLeft w:val="0"/>
          <w:marRight w:val="0"/>
          <w:marTop w:val="240"/>
          <w:marBottom w:val="240"/>
          <w:divBdr>
            <w:top w:val="none" w:sz="0" w:space="0" w:color="auto"/>
            <w:left w:val="none" w:sz="0" w:space="0" w:color="auto"/>
            <w:bottom w:val="none" w:sz="0" w:space="0" w:color="auto"/>
            <w:right w:val="none" w:sz="0" w:space="0" w:color="auto"/>
          </w:divBdr>
        </w:div>
        <w:div w:id="687633238">
          <w:marLeft w:val="0"/>
          <w:marRight w:val="0"/>
          <w:marTop w:val="240"/>
          <w:marBottom w:val="240"/>
          <w:divBdr>
            <w:top w:val="none" w:sz="0" w:space="0" w:color="auto"/>
            <w:left w:val="none" w:sz="0" w:space="0" w:color="auto"/>
            <w:bottom w:val="none" w:sz="0" w:space="0" w:color="auto"/>
            <w:right w:val="none" w:sz="0" w:space="0" w:color="auto"/>
          </w:divBdr>
        </w:div>
        <w:div w:id="1149319453">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1232</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UNIVERSITY WEST ATTICA</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ΒΑΣΙΛΙΚΗ ΓΑΡΔΙΚΗ</dc:creator>
  <cp:keywords/>
  <dc:description/>
  <cp:lastModifiedBy>ΒΑΣΙΛΙΚΗ ΓΑΡΔΙΚΗ</cp:lastModifiedBy>
  <cp:revision>3</cp:revision>
  <dcterms:created xsi:type="dcterms:W3CDTF">2025-01-15T11:46:00Z</dcterms:created>
  <dcterms:modified xsi:type="dcterms:W3CDTF">2025-01-15T11:47:00Z</dcterms:modified>
</cp:coreProperties>
</file>